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DD" w:rsidRPr="002B50C4" w:rsidRDefault="006D58DD" w:rsidP="006D58DD">
      <w:pPr>
        <w:tabs>
          <w:tab w:val="left" w:pos="12474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2B50C4">
        <w:rPr>
          <w:rFonts w:ascii="Times New Roman" w:eastAsia="Times New Roman" w:hAnsi="Times New Roman" w:cs="Times New Roman"/>
          <w:b/>
          <w:color w:val="C00000"/>
          <w:lang w:eastAsia="ru-RU"/>
        </w:rPr>
        <w:t>Выступление СОШ и ООШ на районных соревнованиях в 20</w:t>
      </w:r>
      <w:r w:rsidR="006E0196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19-2020 </w:t>
      </w:r>
      <w:r w:rsidRPr="002B50C4">
        <w:rPr>
          <w:rFonts w:ascii="Times New Roman" w:eastAsia="Times New Roman" w:hAnsi="Times New Roman" w:cs="Times New Roman"/>
          <w:b/>
          <w:color w:val="C00000"/>
          <w:lang w:eastAsia="ru-RU"/>
        </w:rPr>
        <w:t>учебном году</w:t>
      </w:r>
    </w:p>
    <w:tbl>
      <w:tblPr>
        <w:tblW w:w="173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851"/>
        <w:gridCol w:w="567"/>
        <w:gridCol w:w="567"/>
        <w:gridCol w:w="270"/>
        <w:gridCol w:w="13"/>
        <w:gridCol w:w="284"/>
        <w:gridCol w:w="567"/>
        <w:gridCol w:w="567"/>
        <w:gridCol w:w="338"/>
        <w:gridCol w:w="284"/>
        <w:gridCol w:w="141"/>
        <w:gridCol w:w="284"/>
        <w:gridCol w:w="426"/>
        <w:gridCol w:w="567"/>
        <w:gridCol w:w="283"/>
        <w:gridCol w:w="284"/>
        <w:gridCol w:w="482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6"/>
        <w:gridCol w:w="283"/>
        <w:gridCol w:w="284"/>
        <w:gridCol w:w="425"/>
        <w:gridCol w:w="283"/>
        <w:gridCol w:w="142"/>
        <w:gridCol w:w="284"/>
        <w:gridCol w:w="112"/>
        <w:gridCol w:w="313"/>
        <w:gridCol w:w="171"/>
        <w:gridCol w:w="567"/>
        <w:gridCol w:w="283"/>
        <w:gridCol w:w="29"/>
        <w:gridCol w:w="397"/>
        <w:gridCol w:w="28"/>
        <w:gridCol w:w="397"/>
        <w:gridCol w:w="29"/>
        <w:gridCol w:w="538"/>
        <w:gridCol w:w="29"/>
        <w:gridCol w:w="681"/>
        <w:gridCol w:w="39"/>
        <w:gridCol w:w="639"/>
        <w:gridCol w:w="39"/>
      </w:tblGrid>
      <w:tr w:rsidR="00315634" w:rsidRPr="006D58DD" w:rsidTr="00315634">
        <w:trPr>
          <w:gridAfter w:val="1"/>
          <w:wAfter w:w="39" w:type="dxa"/>
          <w:cantSplit/>
          <w:trHeight w:val="2482"/>
        </w:trPr>
        <w:tc>
          <w:tcPr>
            <w:tcW w:w="284" w:type="dxa"/>
            <w:vMerge w:val="restart"/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Школы (СОШ и ООШ) </w:t>
            </w:r>
          </w:p>
        </w:tc>
        <w:tc>
          <w:tcPr>
            <w:tcW w:w="567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Смешанная л/атлетическая эстафета</w:t>
            </w:r>
          </w:p>
        </w:tc>
        <w:tc>
          <w:tcPr>
            <w:tcW w:w="567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Осенний легкоатлетический кросс памяти П.Н. Самсонова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Баскетбол памяти А.Маркова</w:t>
            </w:r>
          </w:p>
        </w:tc>
        <w:tc>
          <w:tcPr>
            <w:tcW w:w="567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Кубок "Юность" среди 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старшекласников</w:t>
            </w:r>
            <w:proofErr w:type="spellEnd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 по футболу</w:t>
            </w:r>
          </w:p>
        </w:tc>
        <w:tc>
          <w:tcPr>
            <w:tcW w:w="567" w:type="dxa"/>
            <w:vMerge w:val="restart"/>
            <w:textDirection w:val="btLr"/>
          </w:tcPr>
          <w:p w:rsidR="00315634" w:rsidRPr="00D20C4C" w:rsidRDefault="00315634" w:rsidP="00315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Первенство </w:t>
            </w:r>
            <w:proofErr w:type="spellStart"/>
            <w:r w:rsidRPr="003156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Яльчикского</w:t>
            </w:r>
            <w:proofErr w:type="spellEnd"/>
            <w:r w:rsidRPr="0031563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района по настольному теннису памяти</w:t>
            </w:r>
            <w:r w:rsidRPr="00D20C4C">
              <w:rPr>
                <w:rFonts w:ascii="Times New Roman" w:hAnsi="Times New Roman" w:cs="Times New Roman"/>
                <w:sz w:val="20"/>
                <w:szCs w:val="20"/>
              </w:rPr>
              <w:t xml:space="preserve"> Н.В. Петрова</w:t>
            </w: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38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Т/атлетика памяти И.Портнова</w:t>
            </w:r>
          </w:p>
        </w:tc>
        <w:tc>
          <w:tcPr>
            <w:tcW w:w="709" w:type="dxa"/>
            <w:gridSpan w:val="3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Баскетбол </w:t>
            </w: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КЭС - 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Баскет</w:t>
            </w:r>
            <w:proofErr w:type="spellEnd"/>
          </w:p>
        </w:tc>
        <w:tc>
          <w:tcPr>
            <w:tcW w:w="426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Армспорт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Первенство района по вольной борьбе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Волейбол среди юношей   ШВЛ</w:t>
            </w:r>
          </w:p>
        </w:tc>
        <w:tc>
          <w:tcPr>
            <w:tcW w:w="482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Мини футбол памяти А.В.Малова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Лыжные гонки</w:t>
            </w:r>
          </w:p>
        </w:tc>
        <w:tc>
          <w:tcPr>
            <w:tcW w:w="426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Лыжные гонки Ю.Львова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Штанга 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Кедрова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Гири А.Ф.Беляева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Плавание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Л/атлетический кросс "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Елчек</w:t>
            </w:r>
            <w:proofErr w:type="spellEnd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ен</w:t>
            </w:r>
            <w:proofErr w:type="spellEnd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Президентские состязание</w:t>
            </w:r>
          </w:p>
        </w:tc>
        <w:tc>
          <w:tcPr>
            <w:tcW w:w="426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Л/атлетика А.В.Игнатьева</w:t>
            </w:r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Зарница</w:t>
            </w:r>
          </w:p>
        </w:tc>
        <w:tc>
          <w:tcPr>
            <w:tcW w:w="426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Эстафета "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Акатуй</w:t>
            </w:r>
            <w:proofErr w:type="spellEnd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";</w:t>
            </w:r>
          </w:p>
        </w:tc>
        <w:tc>
          <w:tcPr>
            <w:tcW w:w="567" w:type="dxa"/>
            <w:gridSpan w:val="2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Стрит-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баскет</w:t>
            </w:r>
            <w:proofErr w:type="spellEnd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 xml:space="preserve"> памяти </w:t>
            </w: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Ю.Борисова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Спартакиада пришкольных лагерей</w:t>
            </w:r>
          </w:p>
        </w:tc>
        <w:tc>
          <w:tcPr>
            <w:tcW w:w="1872" w:type="dxa"/>
            <w:gridSpan w:val="7"/>
            <w:tcBorders>
              <w:bottom w:val="single" w:sz="4" w:space="0" w:color="auto"/>
            </w:tcBorders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Футбол "Кожаный мяч"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</w:p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Хоккей «Золотая шайба»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shd w:val="clear" w:color="auto" w:fill="FFFFFF"/>
                <w:lang w:eastAsia="ru-RU"/>
              </w:rPr>
              <w:t>Сумма очков</w:t>
            </w:r>
          </w:p>
        </w:tc>
        <w:tc>
          <w:tcPr>
            <w:tcW w:w="678" w:type="dxa"/>
            <w:gridSpan w:val="2"/>
            <w:vMerge w:val="restart"/>
            <w:textDirection w:val="btLr"/>
          </w:tcPr>
          <w:p w:rsidR="00315634" w:rsidRPr="006076CA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  <w:t>Итоговое место</w:t>
            </w:r>
          </w:p>
        </w:tc>
      </w:tr>
      <w:tr w:rsidR="00315634" w:rsidRPr="006D58DD" w:rsidTr="00315634">
        <w:trPr>
          <w:gridAfter w:val="1"/>
          <w:wAfter w:w="39" w:type="dxa"/>
          <w:cantSplit/>
          <w:trHeight w:val="162"/>
        </w:trPr>
        <w:tc>
          <w:tcPr>
            <w:tcW w:w="284" w:type="dxa"/>
            <w:vMerge/>
          </w:tcPr>
          <w:p w:rsidR="00315634" w:rsidRPr="006D58DD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</w:tcPr>
          <w:p w:rsidR="00315634" w:rsidRPr="006D58DD" w:rsidRDefault="00315634" w:rsidP="006D58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634" w:rsidRPr="006076CA" w:rsidRDefault="00315634" w:rsidP="006D58DD">
            <w:pP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  <w:t>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315634" w:rsidRPr="006076CA" w:rsidRDefault="00315634" w:rsidP="006D58DD">
            <w:pPr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567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38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  <w:t>ю</w:t>
            </w:r>
          </w:p>
        </w:tc>
        <w:tc>
          <w:tcPr>
            <w:tcW w:w="284" w:type="dxa"/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426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  <w:t>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482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  <w:lang w:eastAsia="ru-RU"/>
              </w:rPr>
              <w:t>ю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425" w:type="dxa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shd w:val="clear" w:color="auto" w:fill="FFFFFF"/>
                <w:lang w:eastAsia="ru-RU"/>
              </w:rPr>
              <w:t>мл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shd w:val="clear" w:color="auto" w:fill="FFFFFF"/>
                <w:lang w:eastAsia="ru-RU"/>
              </w:rPr>
              <w:t>ср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shd w:val="clear" w:color="auto" w:fill="FFFFFF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shd w:val="clear" w:color="auto" w:fill="FFFFFF"/>
                <w:lang w:eastAsia="ru-RU"/>
              </w:rPr>
              <w:t>осн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shd w:val="clear" w:color="auto" w:fill="FFFFFF"/>
                <w:lang w:eastAsia="ru-RU"/>
              </w:rPr>
            </w:pPr>
            <w:r w:rsidRPr="006076C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shd w:val="clear" w:color="auto" w:fill="FFFFFF"/>
                <w:lang w:eastAsia="ru-RU"/>
              </w:rPr>
              <w:t>ср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shd w:val="clear" w:color="auto" w:fill="FFFFFF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634" w:rsidRPr="006076CA" w:rsidRDefault="0031563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6076C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shd w:val="clear" w:color="auto" w:fill="FFFFFF"/>
                <w:lang w:eastAsia="ru-RU"/>
              </w:rPr>
              <w:t>осн</w:t>
            </w:r>
            <w:proofErr w:type="spellEnd"/>
          </w:p>
        </w:tc>
        <w:tc>
          <w:tcPr>
            <w:tcW w:w="710" w:type="dxa"/>
            <w:gridSpan w:val="2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78" w:type="dxa"/>
            <w:gridSpan w:val="2"/>
            <w:vMerge/>
            <w:textDirection w:val="btLr"/>
          </w:tcPr>
          <w:p w:rsidR="00315634" w:rsidRPr="006D58DD" w:rsidRDefault="00315634" w:rsidP="006D58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315634" w:rsidRPr="006D58DD" w:rsidTr="00315634">
        <w:trPr>
          <w:gridAfter w:val="1"/>
          <w:wAfter w:w="39" w:type="dxa"/>
        </w:trPr>
        <w:tc>
          <w:tcPr>
            <w:tcW w:w="1135" w:type="dxa"/>
            <w:gridSpan w:val="2"/>
          </w:tcPr>
          <w:p w:rsidR="002B50C4" w:rsidRPr="006D58DD" w:rsidRDefault="002B50C4" w:rsidP="006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8DD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</w:p>
        </w:tc>
        <w:tc>
          <w:tcPr>
            <w:tcW w:w="567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gridSpan w:val="2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2B50C4" w:rsidRPr="006D58DD" w:rsidRDefault="002B50C4" w:rsidP="006D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707"/>
        </w:trPr>
        <w:tc>
          <w:tcPr>
            <w:tcW w:w="284" w:type="dxa"/>
          </w:tcPr>
          <w:p w:rsidR="00632527" w:rsidRPr="00BD41F5" w:rsidRDefault="00632527" w:rsidP="00632527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Яльчикская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338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  <w:gridSpan w:val="2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4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82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6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10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707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Большеяльчикская</w:t>
            </w:r>
            <w:proofErr w:type="spellEnd"/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4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25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1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986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Кошки-</w:t>
            </w: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Куликеевская</w:t>
            </w:r>
            <w:proofErr w:type="spellEnd"/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338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26" w:type="dxa"/>
          </w:tcPr>
          <w:p w:rsidR="00632527" w:rsidRPr="00BD41F5" w:rsidRDefault="00281C41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1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703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Лащ-Таябинская</w:t>
            </w:r>
            <w:proofErr w:type="spellEnd"/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84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710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699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Кильдюшевская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25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1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695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Новошимкусская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Default="00632527" w:rsidP="0063252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26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82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26" w:type="dxa"/>
          </w:tcPr>
          <w:p w:rsidR="00632527" w:rsidRPr="00BD41F5" w:rsidRDefault="00654B9F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  <w:trHeight w:val="987"/>
        </w:trPr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Новобайбатыревская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83" w:type="dxa"/>
            <w:gridSpan w:val="2"/>
            <w:tcBorders>
              <w:bottom w:val="nil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338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26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dxa"/>
          </w:tcPr>
          <w:p w:rsidR="00632527" w:rsidRPr="00BD41F5" w:rsidRDefault="00654B9F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</w:tcPr>
          <w:p w:rsidR="00632527" w:rsidRPr="00AC4F5F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315634">
        <w:trPr>
          <w:gridAfter w:val="1"/>
          <w:wAfter w:w="39" w:type="dxa"/>
        </w:trPr>
        <w:tc>
          <w:tcPr>
            <w:tcW w:w="1135" w:type="dxa"/>
            <w:gridSpan w:val="2"/>
          </w:tcPr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32527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ООШ</w:t>
            </w:r>
          </w:p>
          <w:p w:rsidR="00632527" w:rsidRPr="00BD41F5" w:rsidRDefault="00632527" w:rsidP="0063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32527" w:rsidRPr="006D58DD" w:rsidTr="008F6103"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/>
              </w:rPr>
              <w:t>Байглычевская</w:t>
            </w:r>
            <w:proofErr w:type="spellEnd"/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338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8F6103"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/>
              </w:rPr>
              <w:t>Байдеряковская</w:t>
            </w:r>
            <w:proofErr w:type="spellEnd"/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338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632527" w:rsidRDefault="00632527" w:rsidP="00632527">
            <w:r w:rsidRPr="007B38B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Default="00632527" w:rsidP="00632527">
            <w:r w:rsidRPr="007B38B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Default="00632527" w:rsidP="00632527">
            <w:r w:rsidRPr="007B38B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Default="00632527" w:rsidP="00632527">
            <w:r w:rsidRPr="007B38B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8F6103"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/>
              </w:rPr>
              <w:t>Большетаябинская</w:t>
            </w:r>
            <w:proofErr w:type="spellEnd"/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632527" w:rsidRDefault="00632527" w:rsidP="00632527"/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Default="00632527" w:rsidP="00632527"/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Default="00632527" w:rsidP="00632527"/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Default="00632527" w:rsidP="00632527"/>
        </w:tc>
        <w:tc>
          <w:tcPr>
            <w:tcW w:w="72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32527" w:rsidRPr="006D58DD" w:rsidTr="008F6103"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  <w:p w:rsidR="00632527" w:rsidRPr="00BD41F5" w:rsidRDefault="00632527" w:rsidP="00632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/>
              </w:rPr>
              <w:t>Шемалаковская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</w:tcPr>
          <w:p w:rsidR="00632527" w:rsidRPr="009544A0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9544A0"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  <w:t>3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338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82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1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</w:tcPr>
          <w:p w:rsidR="00632527" w:rsidRPr="00315634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15634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</w:t>
            </w: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25" w:type="dxa"/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32527" w:rsidRPr="00BD41F5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8" w:type="dxa"/>
            <w:gridSpan w:val="2"/>
          </w:tcPr>
          <w:p w:rsidR="00632527" w:rsidRPr="00AC4F5F" w:rsidRDefault="00632527" w:rsidP="0063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D58DD" w:rsidRPr="006D58DD" w:rsidRDefault="006D58DD" w:rsidP="006D58D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D58DD" w:rsidRPr="006D58DD" w:rsidRDefault="006D58DD" w:rsidP="006D58D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D58DD" w:rsidRPr="006D58DD" w:rsidRDefault="006D58DD" w:rsidP="006D58D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F5CDD" w:rsidRDefault="001F5CDD"/>
    <w:sectPr w:rsidR="001F5CDD" w:rsidSect="009165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C1FC7"/>
    <w:multiLevelType w:val="hybridMultilevel"/>
    <w:tmpl w:val="791A41B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DD"/>
    <w:rsid w:val="000A62EC"/>
    <w:rsid w:val="00116EA6"/>
    <w:rsid w:val="00164277"/>
    <w:rsid w:val="001F13FD"/>
    <w:rsid w:val="001F5CDD"/>
    <w:rsid w:val="0020035D"/>
    <w:rsid w:val="0023184C"/>
    <w:rsid w:val="00281C41"/>
    <w:rsid w:val="002B50C4"/>
    <w:rsid w:val="002D7326"/>
    <w:rsid w:val="00315634"/>
    <w:rsid w:val="004628FA"/>
    <w:rsid w:val="0051709E"/>
    <w:rsid w:val="006076CA"/>
    <w:rsid w:val="00632527"/>
    <w:rsid w:val="00654B9F"/>
    <w:rsid w:val="006D58DD"/>
    <w:rsid w:val="006E0196"/>
    <w:rsid w:val="00707593"/>
    <w:rsid w:val="007C56DC"/>
    <w:rsid w:val="007D46AB"/>
    <w:rsid w:val="007D5635"/>
    <w:rsid w:val="008B5EBC"/>
    <w:rsid w:val="008F3ED5"/>
    <w:rsid w:val="008F6103"/>
    <w:rsid w:val="009165F7"/>
    <w:rsid w:val="009544A0"/>
    <w:rsid w:val="00AC4F5F"/>
    <w:rsid w:val="00B256F0"/>
    <w:rsid w:val="00B542F1"/>
    <w:rsid w:val="00BD41F5"/>
    <w:rsid w:val="00D23B77"/>
    <w:rsid w:val="00DE052D"/>
    <w:rsid w:val="00E22508"/>
    <w:rsid w:val="00E60DEB"/>
    <w:rsid w:val="00F45CE1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7679-85CA-4E09-B4EB-3865B9C0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58DD"/>
  </w:style>
  <w:style w:type="paragraph" w:customStyle="1" w:styleId="10">
    <w:name w:val="Абзац списка1"/>
    <w:basedOn w:val="a"/>
    <w:rsid w:val="006D58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6D58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8D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D58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58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ФОК</cp:lastModifiedBy>
  <cp:revision>2</cp:revision>
  <dcterms:created xsi:type="dcterms:W3CDTF">2020-03-02T07:44:00Z</dcterms:created>
  <dcterms:modified xsi:type="dcterms:W3CDTF">2020-03-02T07:44:00Z</dcterms:modified>
</cp:coreProperties>
</file>